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ca2cbc913c358e1c71d4662f2b7f5c938acec"/>
    <w:p>
      <w:pPr>
        <w:pStyle w:val="Heading3"/>
      </w:pPr>
      <w:r>
        <w:t xml:space="preserve">Новогодний мастер-класс от психолога пройдет в Ивановском</w:t>
      </w:r>
    </w:p>
    <w:p>
      <w:pPr>
        <w:pStyle w:val="FirstParagraph"/>
      </w:pPr>
      <w:r>
        <w:t xml:space="preserve">19.12.2024</w:t>
      </w:r>
    </w:p>
    <w:p>
      <w:pPr>
        <w:pStyle w:val="BodyText"/>
      </w:pPr>
      <w:r>
        <w:rPr>
          <w:iCs/>
          <w:i/>
          <w:bCs/>
          <w:b/>
        </w:rPr>
        <w:t xml:space="preserve">19.12.2024 В четверг, 26 декабря, в библиотеке № 93 имени А. А. Блока пройдет новогодний мастер — класс, сообщили в пресс-службе Объединения культурных центров ВАО.</w:t>
      </w:r>
    </w:p>
    <w:p>
      <w:pPr>
        <w:pStyle w:val="BodyText"/>
      </w:pPr>
      <w:r>
        <w:br/>
      </w:r>
      <w:r>
        <w:t xml:space="preserve">Мастер-класс называется «Три желания — 2025», проведет его психолог. Во время всего мастер-класса на шее у психолога будет находится ее домашняя змея.</w:t>
      </w:r>
    </w:p>
    <w:p>
      <w:pPr>
        <w:pStyle w:val="BodyText"/>
      </w:pPr>
      <w:r>
        <w:br/>
      </w:r>
      <w:r>
        <w:t xml:space="preserve">«2025 год — год змеи и саморазвития, поэтому загаданные желания на мастер классе у Ариады со змеями — обязательно сбудутся», — сообщили в читальне.</w:t>
      </w:r>
    </w:p>
    <w:p>
      <w:pPr>
        <w:pStyle w:val="BodyText"/>
      </w:pPr>
      <w:r>
        <w:br/>
      </w:r>
      <w:r>
        <w:t xml:space="preserve">Вход свободный, для участия нужно обязательно зарегистрироваться по телефону: 8 (495) 302-71-78.</w:t>
      </w:r>
      <w:r>
        <w:br/>
      </w:r>
      <w:r>
        <w:t xml:space="preserve">Библиотека расположена по адресу: ул. Сталеваров, д. 14, корп.3.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http://ivanovskoe.mos.ru/presscenter/news/detail/12728159.html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127281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127281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2025-05-25T17:12:14Z</dcterms:created>
  <dcterms:modified xsi:type="dcterms:W3CDTF">2025-05-25T17:12:14Z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